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BC2E6E">
        <w:rPr>
          <w:b/>
          <w:sz w:val="28"/>
          <w:szCs w:val="28"/>
        </w:rPr>
        <w:t>2</w:t>
      </w:r>
      <w:r w:rsidR="00BC03D6">
        <w:rPr>
          <w:b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BC03D6">
        <w:rPr>
          <w:sz w:val="28"/>
          <w:szCs w:val="28"/>
        </w:rPr>
        <w:t>13</w:t>
      </w:r>
      <w:r w:rsidRPr="002C7F64">
        <w:rPr>
          <w:sz w:val="28"/>
          <w:szCs w:val="28"/>
        </w:rPr>
        <w:t xml:space="preserve">»  </w:t>
      </w:r>
      <w:r w:rsidR="00BC03D6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BC03D6" w:rsidRPr="00C32AEB" w:rsidRDefault="00BC2E6E" w:rsidP="00BC03D6">
      <w:pPr>
        <w:ind w:firstLine="567"/>
        <w:jc w:val="both"/>
        <w:rPr>
          <w:sz w:val="28"/>
          <w:szCs w:val="28"/>
        </w:rPr>
      </w:pPr>
      <w:proofErr w:type="gramStart"/>
      <w:r w:rsidRPr="00A553F8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BC03D6" w:rsidRPr="00C32AEB">
        <w:rPr>
          <w:sz w:val="28"/>
          <w:szCs w:val="28"/>
        </w:rPr>
        <w:t>ЗК/22 -ВВРЗ/2021</w:t>
      </w:r>
      <w:r w:rsidR="00BC03D6" w:rsidRPr="00C32AEB">
        <w:rPr>
          <w:b/>
          <w:sz w:val="28"/>
          <w:szCs w:val="28"/>
        </w:rPr>
        <w:t xml:space="preserve"> </w:t>
      </w:r>
      <w:r w:rsidR="00BC03D6" w:rsidRPr="00C32AEB">
        <w:rPr>
          <w:sz w:val="28"/>
          <w:szCs w:val="28"/>
        </w:rPr>
        <w:t>с целью выбора организации на право заключения договора на выполнение работ по текущему ремонту кровли здания склада № 2, инв. № 4798/3, находящегося на балансовом учете Воронежского ВРЗ АО «ВРМ», расположенного по адресу: г. Воронеж,</w:t>
      </w:r>
      <w:r w:rsidR="00BC03D6" w:rsidRPr="00C32AEB">
        <w:rPr>
          <w:b/>
          <w:bCs/>
          <w:sz w:val="28"/>
          <w:szCs w:val="28"/>
        </w:rPr>
        <w:t xml:space="preserve"> </w:t>
      </w:r>
      <w:r w:rsidR="00BC03D6" w:rsidRPr="00C32AEB">
        <w:rPr>
          <w:sz w:val="28"/>
          <w:szCs w:val="28"/>
        </w:rPr>
        <w:t>пер. Богдана Хмельницкого, д.1, в 2021 году.</w:t>
      </w:r>
      <w:proofErr w:type="gramEnd"/>
    </w:p>
    <w:p w:rsidR="004E00D3" w:rsidRPr="00A553F8" w:rsidRDefault="004E00D3" w:rsidP="00BC03D6">
      <w:pPr>
        <w:ind w:firstLine="708"/>
        <w:jc w:val="both"/>
        <w:rPr>
          <w:szCs w:val="28"/>
        </w:rPr>
      </w:pPr>
    </w:p>
    <w:p w:rsidR="004E00D3" w:rsidRPr="002C7F64" w:rsidRDefault="004E00D3" w:rsidP="004E00D3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4E00D3" w:rsidRPr="004E00D3" w:rsidTr="004E00D3">
        <w:trPr>
          <w:trHeight w:val="1560"/>
        </w:trPr>
        <w:tc>
          <w:tcPr>
            <w:tcW w:w="10173" w:type="dxa"/>
          </w:tcPr>
          <w:p w:rsidR="00BC03D6" w:rsidRPr="000E09FA" w:rsidRDefault="00BC03D6" w:rsidP="00BC03D6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>Воронежским   ВРЗ  АО «ВРМ» проведен запрос котировок цен № ЗК/2</w:t>
            </w:r>
            <w:r>
              <w:rPr>
                <w:sz w:val="28"/>
                <w:szCs w:val="28"/>
              </w:rPr>
              <w:t>2</w:t>
            </w:r>
            <w:r w:rsidRPr="000E09FA">
              <w:rPr>
                <w:sz w:val="28"/>
                <w:szCs w:val="28"/>
              </w:rPr>
              <w:t>-ВВРЗ/2021.</w:t>
            </w:r>
          </w:p>
          <w:p w:rsidR="00BC03D6" w:rsidRPr="000E09FA" w:rsidRDefault="00BC03D6" w:rsidP="00BC03D6">
            <w:pPr>
              <w:pStyle w:val="a5"/>
              <w:spacing w:before="4" w:line="321" w:lineRule="exact"/>
              <w:ind w:left="4" w:right="14" w:firstLine="561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К установленному в котировочной документации сроку поступила 1 </w:t>
            </w:r>
            <w:r w:rsidRPr="000E09FA">
              <w:rPr>
                <w:sz w:val="28"/>
                <w:szCs w:val="28"/>
              </w:rPr>
              <w:br/>
              <w:t xml:space="preserve">(одна) заявка от следующего участника: </w:t>
            </w:r>
          </w:p>
          <w:p w:rsidR="00BC03D6" w:rsidRPr="000E09FA" w:rsidRDefault="00BC03D6" w:rsidP="00BC03D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ООО «ЛК-Строй», ИНН 3666199786, г. Воронеж.</w:t>
            </w:r>
          </w:p>
          <w:p w:rsidR="00BC03D6" w:rsidRPr="000E09FA" w:rsidRDefault="00BC03D6" w:rsidP="00BC03D6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BC03D6" w:rsidRPr="000E09FA" w:rsidRDefault="00BC03D6" w:rsidP="00BC03D6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0E09FA">
              <w:rPr>
                <w:sz w:val="28"/>
                <w:szCs w:val="28"/>
              </w:rPr>
              <w:t xml:space="preserve">ООО «ЛК-Строй» </w:t>
            </w:r>
            <w:r w:rsidRPr="000E09FA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0E09FA">
              <w:rPr>
                <w:sz w:val="28"/>
                <w:szCs w:val="28"/>
              </w:rPr>
              <w:t xml:space="preserve"> № ЗК/2</w:t>
            </w:r>
            <w:r>
              <w:rPr>
                <w:sz w:val="28"/>
                <w:szCs w:val="28"/>
              </w:rPr>
              <w:t>2</w:t>
            </w:r>
            <w:r w:rsidRPr="000E09FA">
              <w:rPr>
                <w:sz w:val="28"/>
                <w:szCs w:val="28"/>
              </w:rPr>
              <w:t>-ВВРЗ/2021</w:t>
            </w:r>
            <w:r w:rsidRPr="000E09FA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="00D00434" w:rsidRPr="00DF0CC7">
              <w:rPr>
                <w:sz w:val="28"/>
                <w:szCs w:val="28"/>
              </w:rPr>
              <w:t>стоимость</w:t>
            </w:r>
            <w:proofErr w:type="gramEnd"/>
            <w:r w:rsidR="00D00434" w:rsidRPr="00DF0CC7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0E09FA">
              <w:rPr>
                <w:bCs/>
                <w:sz w:val="28"/>
                <w:szCs w:val="28"/>
              </w:rPr>
              <w:t>.</w:t>
            </w:r>
          </w:p>
          <w:p w:rsidR="00BC03D6" w:rsidRPr="000E09FA" w:rsidRDefault="00BC03D6" w:rsidP="00BC03D6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ООО «ЛК-Строй»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 сравнение финансово-коммерческих предложений участников не производится. </w:t>
            </w:r>
          </w:p>
          <w:p w:rsidR="00BC03D6" w:rsidRPr="000E09FA" w:rsidRDefault="00BC03D6" w:rsidP="00BC03D6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C03D6" w:rsidRPr="000E09FA" w:rsidRDefault="00BC03D6" w:rsidP="00BC03D6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:rsidR="00BC03D6" w:rsidRPr="000E09FA" w:rsidRDefault="00BC03D6" w:rsidP="00BC03D6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0E09FA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котировочной заявки участника запроса  котировок  № </w:t>
            </w:r>
            <w:r w:rsidRPr="000E09FA">
              <w:rPr>
                <w:sz w:val="28"/>
                <w:szCs w:val="28"/>
              </w:rPr>
              <w:t>ЗК/2</w:t>
            </w:r>
            <w:r>
              <w:rPr>
                <w:sz w:val="28"/>
                <w:szCs w:val="28"/>
              </w:rPr>
              <w:t>2</w:t>
            </w:r>
            <w:r w:rsidRPr="000E09FA">
              <w:rPr>
                <w:sz w:val="28"/>
                <w:szCs w:val="28"/>
              </w:rPr>
              <w:t>-ВВРЗ/2021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BC03D6" w:rsidRPr="000E09FA" w:rsidRDefault="00BC03D6" w:rsidP="00BC03D6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22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1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несостоявшимся и в соответствии с п. 5.14 запроса котировок </w:t>
            </w:r>
            <w:r w:rsidRPr="000E09FA">
              <w:rPr>
                <w:color w:val="000000" w:themeColor="text1"/>
                <w:sz w:val="28"/>
                <w:szCs w:val="28"/>
              </w:rPr>
              <w:lastRenderedPageBreak/>
              <w:t>цен поручить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сектору капитального строительства и ремонта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заключение договора с ООО «ЛК-Строй» со стоимостью  предложения указанной в его финансово-коммерческом предложении</w:t>
            </w:r>
            <w:proofErr w:type="gramEnd"/>
            <w:r w:rsidRPr="000E09F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900 666</w:t>
            </w:r>
            <w:r w:rsidRPr="000E09F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девятьсот</w:t>
            </w:r>
            <w:r w:rsidRPr="000E09FA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шестьсот шестьдесят шесть</w:t>
            </w:r>
            <w:r w:rsidRPr="000E09FA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67</w:t>
            </w:r>
            <w:r w:rsidRPr="000E09FA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</w:t>
            </w:r>
            <w:r w:rsidRPr="000E09FA">
              <w:rPr>
                <w:sz w:val="28"/>
                <w:szCs w:val="28"/>
              </w:rPr>
              <w:t>к без учета НДС, 1</w:t>
            </w:r>
            <w:r>
              <w:rPr>
                <w:sz w:val="28"/>
                <w:szCs w:val="28"/>
              </w:rPr>
              <w:t> 080 800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(один миллион восемьдесят тысяч  восемьсот) рублей 00 копеек с учетом НДС 20 %.</w:t>
            </w:r>
          </w:p>
          <w:p w:rsidR="00BC03D6" w:rsidRPr="000E09FA" w:rsidRDefault="00BC03D6" w:rsidP="00BC03D6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553F8" w:rsidRPr="000E09FA" w:rsidRDefault="00A553F8" w:rsidP="00A553F8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E00D3" w:rsidRPr="004E00D3" w:rsidRDefault="004E00D3" w:rsidP="003B3250">
            <w:pPr>
              <w:ind w:firstLine="567"/>
              <w:jc w:val="both"/>
              <w:rPr>
                <w:sz w:val="28"/>
                <w:szCs w:val="28"/>
              </w:rPr>
            </w:pPr>
            <w:r w:rsidRPr="004E00D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4E00D3" w:rsidRPr="004E00D3" w:rsidRDefault="004E00D3" w:rsidP="0012210C">
            <w:pPr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B3250"/>
    <w:rsid w:val="003F0654"/>
    <w:rsid w:val="0042420C"/>
    <w:rsid w:val="00485F80"/>
    <w:rsid w:val="004E00D3"/>
    <w:rsid w:val="00520189"/>
    <w:rsid w:val="00565A58"/>
    <w:rsid w:val="005F77A1"/>
    <w:rsid w:val="006A07AC"/>
    <w:rsid w:val="00786DE3"/>
    <w:rsid w:val="007A6542"/>
    <w:rsid w:val="008009D4"/>
    <w:rsid w:val="0080500F"/>
    <w:rsid w:val="00812A3D"/>
    <w:rsid w:val="0083466D"/>
    <w:rsid w:val="00911BDC"/>
    <w:rsid w:val="00923A5C"/>
    <w:rsid w:val="00927969"/>
    <w:rsid w:val="009D53E1"/>
    <w:rsid w:val="00A553F8"/>
    <w:rsid w:val="00A802B3"/>
    <w:rsid w:val="00AA7A72"/>
    <w:rsid w:val="00AC4130"/>
    <w:rsid w:val="00AE30FA"/>
    <w:rsid w:val="00BA6CD5"/>
    <w:rsid w:val="00BC03D6"/>
    <w:rsid w:val="00BC2E6E"/>
    <w:rsid w:val="00CB7222"/>
    <w:rsid w:val="00CD405E"/>
    <w:rsid w:val="00CE74EC"/>
    <w:rsid w:val="00D00434"/>
    <w:rsid w:val="00D20518"/>
    <w:rsid w:val="00D7451E"/>
    <w:rsid w:val="00DD1718"/>
    <w:rsid w:val="00DE498B"/>
    <w:rsid w:val="00E034B0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366</Words>
  <Characters>2090</Characters>
  <Application>Microsoft Office Word</Application>
  <DocSecurity>0</DocSecurity>
  <Lines>17</Lines>
  <Paragraphs>4</Paragraphs>
  <ScaleCrop>false</ScaleCrop>
  <Company>ВВРЗ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23</cp:revision>
  <dcterms:created xsi:type="dcterms:W3CDTF">2019-09-18T07:22:00Z</dcterms:created>
  <dcterms:modified xsi:type="dcterms:W3CDTF">2021-07-19T06:52:00Z</dcterms:modified>
</cp:coreProperties>
</file>